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填写日期：202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  月  日</w:t>
      </w:r>
    </w:p>
    <w:tbl>
      <w:tblPr>
        <w:tblStyle w:val="4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  <w:t>团队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  <w:p>
            <w:pPr>
              <w:pStyle w:val="7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7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7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7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7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发票单位全称：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纳税人识别号：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地址、电话：：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开户银行、账号：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备注：参会人员手机号、邮箱与发票信息必填，用于开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具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和接收发票。</w:t>
            </w:r>
          </w:p>
        </w:tc>
      </w:tr>
    </w:tbl>
    <w:p>
      <w:pPr>
        <w:widowControl/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注：1.如有其它特殊要求请在备注中说明。</w:t>
      </w:r>
    </w:p>
    <w:p>
      <w:pPr>
        <w:widowControl/>
        <w:numPr>
          <w:ilvl w:val="0"/>
          <w:numId w:val="0"/>
        </w:numPr>
        <w:spacing w:line="440" w:lineRule="exact"/>
        <w:ind w:firstLine="48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此表复制有效，</w:t>
      </w:r>
      <w:r>
        <w:rPr>
          <w:rFonts w:hint="eastAsia" w:ascii="宋体" w:hAnsi="宋体" w:eastAsia="宋体" w:cs="宋体"/>
          <w:sz w:val="24"/>
          <w:lang w:val="en-US" w:eastAsia="zh-CN"/>
        </w:rPr>
        <w:t>大学生职业规划广州班回执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 w:bidi="ar-SA"/>
        </w:rPr>
        <w:t>表</w:t>
      </w:r>
      <w:r>
        <w:rPr>
          <w:rFonts w:hint="eastAsia" w:ascii="宋体" w:hAnsi="宋体" w:eastAsia="宋体" w:cs="宋体"/>
          <w:sz w:val="24"/>
        </w:rPr>
        <w:t>填写</w:t>
      </w:r>
      <w:r>
        <w:rPr>
          <w:rFonts w:hint="eastAsia" w:ascii="宋体" w:hAnsi="宋体" w:cs="宋体"/>
          <w:sz w:val="24"/>
        </w:rPr>
        <w:t>后请发至邮箱：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tianyuling@hietr.cn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姚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4A3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正文1"/>
    <w:basedOn w:val="1"/>
    <w:next w:val="1"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customStyle="1" w:styleId="8">
    <w:name w:val="默认段落字体 Para Char"/>
    <w:basedOn w:val="1"/>
    <w:uiPriority w:val="0"/>
    <w:pPr>
      <w:spacing w:line="360" w:lineRule="auto"/>
      <w:ind w:firstLine="600" w:firstLineChars="200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2023-09-25T09:26:02Z</dcterms:created>
  <dc:creator>Administrator</dc:creator>
  <cp:lastModifiedBy>Administrator</cp:lastModifiedBy>
  <dcterms:modified xsi:type="dcterms:W3CDTF">2023-09-25T09:26:31Z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C24F6BEBEE3B49F5BAE33FA3190D889C_12</vt:lpwstr>
  </property>
</Properties>
</file>